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373BC" w:rsidRDefault="001373BC">
      <w:pPr>
        <w:rPr>
          <w:b/>
          <w:bCs/>
          <w:noProof/>
        </w:rPr>
      </w:pPr>
    </w:p>
    <w:p w:rsidR="001373BC" w:rsidRDefault="001373BC">
      <w:pPr>
        <w:rPr>
          <w:b/>
          <w:bCs/>
          <w:noProof/>
        </w:rPr>
      </w:pPr>
    </w:p>
    <w:p w:rsidR="001373BC" w:rsidRDefault="001373BC">
      <w:pPr>
        <w:rPr>
          <w:b/>
          <w:bCs/>
          <w:noProof/>
        </w:rPr>
      </w:pPr>
      <w:r>
        <w:rPr>
          <w:noProof/>
        </w:rPr>
        <w:drawing>
          <wp:inline distT="0" distB="0" distL="0" distR="0" wp14:anchorId="7A75D057" wp14:editId="14C686B4">
            <wp:extent cx="4724400" cy="2276475"/>
            <wp:effectExtent l="0" t="0" r="0" b="9525"/>
            <wp:docPr id="1" name="Picture 1" descr="http://www.swarthmore.edu/Library/peace/Exhibits/wilpfexhibit/1930to1949/buckscounty194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www.swarthmore.edu/Library/peace/Exhibits/wilpfexhibit/1930to1949/buckscounty1947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24400" cy="2276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373BC" w:rsidRDefault="001373BC">
      <w:pPr>
        <w:rPr>
          <w:b/>
          <w:bCs/>
          <w:noProof/>
        </w:rPr>
      </w:pPr>
    </w:p>
    <w:p w:rsidR="001373BC" w:rsidRDefault="001373BC">
      <w:pPr>
        <w:rPr>
          <w:b/>
          <w:bCs/>
          <w:noProof/>
        </w:rPr>
      </w:pPr>
      <w:r w:rsidRPr="001373BC">
        <w:rPr>
          <w:b/>
          <w:bCs/>
          <w:noProof/>
        </w:rPr>
        <w:t>#C9 Lower Bucks County (Pennsylvania) Branch, 1947</w:t>
      </w:r>
      <w:r w:rsidRPr="001373BC">
        <w:rPr>
          <w:b/>
          <w:bCs/>
          <w:noProof/>
        </w:rPr>
        <w:br/>
      </w:r>
      <w:r w:rsidRPr="001373BC">
        <w:rPr>
          <w:noProof/>
        </w:rPr>
        <w:t>Standing (left to right) </w:t>
      </w:r>
      <w:r w:rsidRPr="001373BC">
        <w:rPr>
          <w:b/>
          <w:bCs/>
          <w:noProof/>
        </w:rPr>
        <w:t xml:space="preserve">Sarah Gordon, Miss Knight, Grace Reedar, Claris Klatt, Mary </w:t>
      </w:r>
    </w:p>
    <w:p w:rsidR="001373BC" w:rsidRDefault="001373BC">
      <w:pPr>
        <w:rPr>
          <w:b/>
          <w:bCs/>
          <w:noProof/>
        </w:rPr>
      </w:pPr>
      <w:r w:rsidRPr="001373BC">
        <w:rPr>
          <w:b/>
          <w:bCs/>
          <w:noProof/>
        </w:rPr>
        <w:t xml:space="preserve">Corbett, Alice Pickett, Anna Price, Emily Walton, Florence Ross, Nellie Derry, </w:t>
      </w:r>
    </w:p>
    <w:p w:rsidR="001373BC" w:rsidRDefault="001373BC">
      <w:pPr>
        <w:rPr>
          <w:b/>
          <w:bCs/>
          <w:noProof/>
        </w:rPr>
      </w:pPr>
      <w:r w:rsidRPr="001373BC">
        <w:rPr>
          <w:b/>
          <w:bCs/>
          <w:noProof/>
        </w:rPr>
        <w:t>unknown guest, Gertrude Jackson, Ellen Primrose</w:t>
      </w:r>
      <w:r w:rsidRPr="001373BC">
        <w:rPr>
          <w:b/>
          <w:bCs/>
          <w:noProof/>
        </w:rPr>
        <w:br/>
        <w:t xml:space="preserve">Sitting (left to right) Anita Davis, Terry Shane, Marion Dockhorn, Ella Otto, </w:t>
      </w:r>
    </w:p>
    <w:p w:rsidR="00186536" w:rsidRDefault="001373BC">
      <w:r w:rsidRPr="001373BC">
        <w:rPr>
          <w:b/>
          <w:bCs/>
          <w:noProof/>
        </w:rPr>
        <w:t>Maude Streland, and Marion Longshore </w:t>
      </w:r>
      <w:bookmarkStart w:id="0" w:name="_GoBack"/>
      <w:bookmarkEnd w:id="0"/>
    </w:p>
    <w:sectPr w:rsidR="0018653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373BC"/>
    <w:rsid w:val="001373BC"/>
    <w:rsid w:val="001865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D05B2EB-4CA9-4E93-8000-7FABF114B1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57</Words>
  <Characters>330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386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Owner</dc:creator>
  <cp:keywords/>
  <dc:description/>
  <cp:lastModifiedBy>Owner</cp:lastModifiedBy>
  <cp:revision>1</cp:revision>
  <dcterms:created xsi:type="dcterms:W3CDTF">2015-02-18T18:47:00Z</dcterms:created>
  <dcterms:modified xsi:type="dcterms:W3CDTF">2015-02-18T18:48:00Z</dcterms:modified>
</cp:coreProperties>
</file>